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065"/>
      </w:tblGrid>
      <w:tr w:rsidR="00494956" w:rsidTr="00494956"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7363EF" w:rsidRDefault="00494956" w:rsidP="00494956">
            <w:pPr>
              <w:pStyle w:val="Kopfzeile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AC167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Hessisches Ministerium der Justiz</w:t>
            </w:r>
            <w:r w:rsidR="007363EF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</w:t>
            </w:r>
          </w:p>
          <w:p w:rsidR="00494956" w:rsidRPr="00AC1678" w:rsidRDefault="007363EF" w:rsidP="00494956">
            <w:pPr>
              <w:pStyle w:val="Kopfzeile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und für den Rechtsstaat</w:t>
            </w:r>
          </w:p>
          <w:p w:rsidR="00494956" w:rsidRPr="00AC1678" w:rsidRDefault="00FF4FC1" w:rsidP="00494956">
            <w:pPr>
              <w:pStyle w:val="Kopfzeile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AC167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- </w:t>
            </w:r>
            <w:r w:rsidR="00494956" w:rsidRPr="00AC167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Justizprüfungsamt</w:t>
            </w:r>
            <w:r w:rsidRPr="00AC167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-</w:t>
            </w:r>
          </w:p>
          <w:p w:rsidR="00494956" w:rsidRDefault="00494956" w:rsidP="00494956">
            <w:pPr>
              <w:pStyle w:val="Kopfzeile"/>
            </w:pPr>
          </w:p>
          <w:p w:rsidR="00494956" w:rsidRDefault="00494956" w:rsidP="00494956">
            <w:pPr>
              <w:pStyle w:val="Kopfzeile"/>
              <w:jc w:val="center"/>
              <w:rPr>
                <w:rFonts w:ascii="Arial" w:hAnsi="Arial" w:cs="Arial"/>
                <w:b/>
                <w:bCs/>
                <w:i/>
                <w:iCs/>
                <w:vanish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:rsidR="00494956" w:rsidRDefault="00B329DB" w:rsidP="00494956">
            <w:pPr>
              <w:pStyle w:val="Kopfzeile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514350</wp:posOffset>
                  </wp:positionH>
                  <wp:positionV relativeFrom="page">
                    <wp:posOffset>-10160</wp:posOffset>
                  </wp:positionV>
                  <wp:extent cx="828675" cy="1076325"/>
                  <wp:effectExtent l="0" t="0" r="0" b="0"/>
                  <wp:wrapNone/>
                  <wp:docPr id="2" name="Bild 2" descr="HM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M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956" w:rsidRDefault="00494956" w:rsidP="00494956">
            <w:pPr>
              <w:pStyle w:val="Kopfzeile"/>
              <w:rPr>
                <w:sz w:val="26"/>
              </w:rPr>
            </w:pPr>
          </w:p>
          <w:p w:rsidR="00494956" w:rsidRDefault="00494956" w:rsidP="00494956">
            <w:pPr>
              <w:pStyle w:val="Kopfzeile"/>
              <w:rPr>
                <w:sz w:val="26"/>
              </w:rPr>
            </w:pPr>
          </w:p>
          <w:p w:rsidR="00494956" w:rsidRDefault="00494956" w:rsidP="00494956">
            <w:pPr>
              <w:pStyle w:val="Kopfzeile"/>
              <w:rPr>
                <w:sz w:val="26"/>
              </w:rPr>
            </w:pPr>
          </w:p>
          <w:p w:rsidR="00494956" w:rsidRDefault="00494956" w:rsidP="00494956">
            <w:pPr>
              <w:pStyle w:val="Kopfzeile"/>
            </w:pPr>
          </w:p>
        </w:tc>
      </w:tr>
    </w:tbl>
    <w:p w:rsidR="00494956" w:rsidRDefault="00494956" w:rsidP="00494956"/>
    <w:p w:rsidR="00494956" w:rsidRDefault="00494956" w:rsidP="00494956"/>
    <w:p w:rsidR="00494956" w:rsidRDefault="00494956" w:rsidP="00494956"/>
    <w:p w:rsidR="00887EF1" w:rsidRDefault="00887EF1" w:rsidP="00494956"/>
    <w:p w:rsidR="00887EF1" w:rsidRDefault="00887EF1" w:rsidP="00494956"/>
    <w:p w:rsidR="00887EF1" w:rsidRDefault="00887EF1" w:rsidP="00494956"/>
    <w:p w:rsidR="00A453C7" w:rsidRDefault="00A453C7" w:rsidP="00494956"/>
    <w:p w:rsidR="00494956" w:rsidRDefault="0045171D" w:rsidP="00B66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sz w:val="28"/>
          <w:szCs w:val="28"/>
        </w:rPr>
        <w:br/>
      </w:r>
      <w:r w:rsidRPr="005C388B">
        <w:rPr>
          <w:b/>
          <w:sz w:val="28"/>
          <w:szCs w:val="28"/>
          <w:shd w:val="clear" w:color="auto" w:fill="F2F2F2"/>
        </w:rPr>
        <w:t xml:space="preserve">Mündliche Prüfungen </w:t>
      </w:r>
      <w:r w:rsidR="00494956" w:rsidRPr="005C388B">
        <w:rPr>
          <w:b/>
          <w:sz w:val="28"/>
          <w:szCs w:val="28"/>
          <w:shd w:val="clear" w:color="auto" w:fill="F2F2F2"/>
        </w:rPr>
        <w:t>der zweiten juristischen Staatsprüfung</w:t>
      </w:r>
      <w:r w:rsidRPr="005C388B">
        <w:rPr>
          <w:b/>
          <w:sz w:val="28"/>
          <w:szCs w:val="28"/>
          <w:shd w:val="clear" w:color="auto" w:fill="F2F2F2"/>
        </w:rPr>
        <w:br/>
      </w:r>
      <w:r w:rsidR="00494956" w:rsidRPr="005C388B">
        <w:rPr>
          <w:b/>
          <w:sz w:val="28"/>
          <w:szCs w:val="28"/>
          <w:shd w:val="clear" w:color="auto" w:fill="F2F2F2"/>
        </w:rPr>
        <w:t>in der Zeit</w:t>
      </w:r>
      <w:r w:rsidRPr="005C388B">
        <w:rPr>
          <w:b/>
          <w:sz w:val="28"/>
          <w:szCs w:val="28"/>
          <w:shd w:val="clear" w:color="auto" w:fill="F2F2F2"/>
        </w:rPr>
        <w:t xml:space="preserve"> vom</w:t>
      </w:r>
      <w:r w:rsidR="001D4C91" w:rsidRPr="005C388B">
        <w:rPr>
          <w:b/>
          <w:sz w:val="28"/>
          <w:szCs w:val="28"/>
          <w:shd w:val="clear" w:color="auto" w:fill="F2F2F2"/>
        </w:rPr>
        <w:t xml:space="preserve"> </w:t>
      </w:r>
      <w:r w:rsidR="009E0484">
        <w:rPr>
          <w:b/>
          <w:sz w:val="28"/>
          <w:szCs w:val="28"/>
          <w:shd w:val="clear" w:color="auto" w:fill="F2F2F2"/>
        </w:rPr>
        <w:t>23.03.2026</w:t>
      </w:r>
      <w:r w:rsidR="00454020">
        <w:rPr>
          <w:b/>
          <w:sz w:val="28"/>
          <w:szCs w:val="28"/>
          <w:shd w:val="clear" w:color="auto" w:fill="F2F2F2"/>
        </w:rPr>
        <w:t xml:space="preserve"> </w:t>
      </w:r>
      <w:r w:rsidR="00494956" w:rsidRPr="005C388B">
        <w:rPr>
          <w:b/>
          <w:sz w:val="28"/>
          <w:szCs w:val="28"/>
          <w:shd w:val="clear" w:color="auto" w:fill="F2F2F2"/>
        </w:rPr>
        <w:t>bis</w:t>
      </w:r>
      <w:r w:rsidR="00A453C7" w:rsidRPr="005C388B">
        <w:rPr>
          <w:b/>
          <w:sz w:val="28"/>
          <w:szCs w:val="28"/>
          <w:shd w:val="clear" w:color="auto" w:fill="F2F2F2"/>
        </w:rPr>
        <w:t xml:space="preserve"> </w:t>
      </w:r>
      <w:r w:rsidR="009E0484">
        <w:rPr>
          <w:b/>
          <w:sz w:val="28"/>
          <w:szCs w:val="28"/>
          <w:shd w:val="clear" w:color="auto" w:fill="F2F2F2"/>
        </w:rPr>
        <w:t>31.03.2026</w:t>
      </w:r>
      <w:r w:rsidRPr="005C388B">
        <w:rPr>
          <w:shd w:val="clear" w:color="auto" w:fill="F2F2F2"/>
        </w:rPr>
        <w:br/>
      </w:r>
    </w:p>
    <w:p w:rsidR="00494956" w:rsidRDefault="00494956" w:rsidP="00494956">
      <w:pPr>
        <w:rPr>
          <w:sz w:val="24"/>
          <w:szCs w:val="24"/>
        </w:rPr>
      </w:pPr>
    </w:p>
    <w:p w:rsidR="00887EF1" w:rsidRDefault="00887EF1" w:rsidP="00494956">
      <w:pPr>
        <w:rPr>
          <w:sz w:val="24"/>
          <w:szCs w:val="24"/>
        </w:rPr>
      </w:pPr>
    </w:p>
    <w:p w:rsidR="00887EF1" w:rsidRPr="00A453C7" w:rsidRDefault="00887EF1" w:rsidP="00494956">
      <w:pPr>
        <w:rPr>
          <w:sz w:val="24"/>
          <w:szCs w:val="24"/>
        </w:rPr>
      </w:pP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  <w:r w:rsidRPr="00A453C7">
        <w:rPr>
          <w:sz w:val="24"/>
          <w:szCs w:val="24"/>
        </w:rPr>
        <w:t>Gemäß den Vorschriften der JAO können Rechtsreferendare und Rechts</w:t>
      </w:r>
      <w:r w:rsidR="00C61198">
        <w:rPr>
          <w:sz w:val="24"/>
          <w:szCs w:val="24"/>
        </w:rPr>
        <w:softHyphen/>
      </w:r>
      <w:r w:rsidRPr="00A453C7">
        <w:rPr>
          <w:sz w:val="24"/>
          <w:szCs w:val="24"/>
        </w:rPr>
        <w:t>referendarinnen bei mündlichen Prüfungen mit Ausnahme der Beratung und der Bekanntgabe des Ergebnisses nach Maßgabe der räumlichen Verhältnisse zuhören.</w:t>
      </w: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  <w:r w:rsidRPr="00A453C7">
        <w:rPr>
          <w:sz w:val="24"/>
          <w:szCs w:val="24"/>
        </w:rPr>
        <w:t>Die Prüfungen beginnen in der Regel um 10.00 Uhr mit dem Vortrag des ersten Prüfungsteilnehmers</w:t>
      </w:r>
      <w:r w:rsidR="008D4257">
        <w:rPr>
          <w:sz w:val="24"/>
          <w:szCs w:val="24"/>
        </w:rPr>
        <w:t>.</w:t>
      </w: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  <w:r w:rsidRPr="00A453C7">
        <w:rPr>
          <w:sz w:val="24"/>
          <w:szCs w:val="24"/>
        </w:rPr>
        <w:t>Es wird empf</w:t>
      </w:r>
      <w:r w:rsidR="00934E5F">
        <w:rPr>
          <w:sz w:val="24"/>
          <w:szCs w:val="24"/>
        </w:rPr>
        <w:t>ohlen, sich rechtzeitig (ca. 15</w:t>
      </w:r>
      <w:r w:rsidRPr="00A453C7">
        <w:rPr>
          <w:sz w:val="24"/>
          <w:szCs w:val="24"/>
        </w:rPr>
        <w:t xml:space="preserve"> Min.) vor Prüfungsbeginn anzumelden.</w:t>
      </w: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  <w:r w:rsidRPr="00A453C7">
        <w:rPr>
          <w:sz w:val="24"/>
          <w:szCs w:val="24"/>
        </w:rPr>
        <w:t>Änderungen von Zeitpunkt und Prüfungsorten können im Einzelfall nicht aus</w:t>
      </w:r>
      <w:r w:rsidR="00C61198">
        <w:rPr>
          <w:sz w:val="24"/>
          <w:szCs w:val="24"/>
        </w:rPr>
        <w:softHyphen/>
      </w:r>
      <w:r w:rsidRPr="00A453C7">
        <w:rPr>
          <w:sz w:val="24"/>
          <w:szCs w:val="24"/>
        </w:rPr>
        <w:t>geschlossen werden. Auskünfte erteilt die Geschäftsstelle des Justizprüfungsamts – Prüfungsabteilung II –</w:t>
      </w:r>
      <w:r w:rsidR="00EA3048">
        <w:rPr>
          <w:sz w:val="24"/>
          <w:szCs w:val="24"/>
        </w:rPr>
        <w:t xml:space="preserve"> in Wiesbaden (Tel. 0611/32</w:t>
      </w:r>
      <w:r w:rsidR="00011BF8">
        <w:rPr>
          <w:sz w:val="24"/>
          <w:szCs w:val="24"/>
        </w:rPr>
        <w:t>14</w:t>
      </w:r>
      <w:r w:rsidR="00EA3048">
        <w:rPr>
          <w:sz w:val="24"/>
          <w:szCs w:val="24"/>
        </w:rPr>
        <w:t xml:space="preserve">-2711, 2771 </w:t>
      </w:r>
      <w:r w:rsidRPr="00A453C7">
        <w:rPr>
          <w:sz w:val="24"/>
          <w:szCs w:val="24"/>
        </w:rPr>
        <w:t>od</w:t>
      </w:r>
      <w:r w:rsidR="001222AA">
        <w:rPr>
          <w:sz w:val="24"/>
          <w:szCs w:val="24"/>
        </w:rPr>
        <w:t>er</w:t>
      </w:r>
      <w:r w:rsidRPr="00A453C7">
        <w:rPr>
          <w:sz w:val="24"/>
          <w:szCs w:val="24"/>
        </w:rPr>
        <w:t xml:space="preserve"> </w:t>
      </w:r>
      <w:r w:rsidR="00EA3048">
        <w:rPr>
          <w:sz w:val="24"/>
          <w:szCs w:val="24"/>
        </w:rPr>
        <w:t>2974</w:t>
      </w:r>
      <w:r w:rsidRPr="00A453C7">
        <w:rPr>
          <w:sz w:val="24"/>
          <w:szCs w:val="24"/>
        </w:rPr>
        <w:t>).</w:t>
      </w: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</w:p>
    <w:p w:rsidR="00494956" w:rsidRPr="00A453C7" w:rsidRDefault="00494956" w:rsidP="00C61198">
      <w:pPr>
        <w:spacing w:line="276" w:lineRule="auto"/>
        <w:jc w:val="both"/>
        <w:rPr>
          <w:sz w:val="24"/>
          <w:szCs w:val="24"/>
        </w:rPr>
      </w:pPr>
      <w:r w:rsidRPr="00A453C7">
        <w:rPr>
          <w:sz w:val="24"/>
          <w:szCs w:val="24"/>
        </w:rPr>
        <w:t>Nachfolgend werd</w:t>
      </w:r>
      <w:r w:rsidR="00260725">
        <w:rPr>
          <w:sz w:val="24"/>
          <w:szCs w:val="24"/>
        </w:rPr>
        <w:t xml:space="preserve">en deshalb die in der Zeit vom </w:t>
      </w:r>
      <w:r w:rsidR="009E0484">
        <w:rPr>
          <w:sz w:val="24"/>
          <w:szCs w:val="24"/>
        </w:rPr>
        <w:t>23.03.2026</w:t>
      </w:r>
      <w:r w:rsidR="00260725">
        <w:rPr>
          <w:sz w:val="24"/>
          <w:szCs w:val="24"/>
        </w:rPr>
        <w:t xml:space="preserve"> bis </w:t>
      </w:r>
      <w:r w:rsidR="009E0484">
        <w:rPr>
          <w:sz w:val="24"/>
          <w:szCs w:val="24"/>
        </w:rPr>
        <w:t>31.03.2026</w:t>
      </w:r>
      <w:r w:rsidR="00260725">
        <w:rPr>
          <w:sz w:val="24"/>
          <w:szCs w:val="24"/>
        </w:rPr>
        <w:t xml:space="preserve"> </w:t>
      </w:r>
      <w:r w:rsidRPr="00A453C7">
        <w:rPr>
          <w:sz w:val="24"/>
          <w:szCs w:val="24"/>
        </w:rPr>
        <w:t xml:space="preserve">vorgesehenen Prüfungstermine bekanntgegeben: </w:t>
      </w:r>
    </w:p>
    <w:p w:rsidR="00494956" w:rsidRPr="00A453C7" w:rsidRDefault="00494956" w:rsidP="00494956">
      <w:pPr>
        <w:rPr>
          <w:sz w:val="24"/>
          <w:szCs w:val="24"/>
        </w:rPr>
      </w:pPr>
    </w:p>
    <w:p w:rsidR="00494956" w:rsidRPr="00A453C7" w:rsidRDefault="00494956" w:rsidP="00494956">
      <w:pPr>
        <w:rPr>
          <w:sz w:val="24"/>
          <w:szCs w:val="24"/>
        </w:rPr>
      </w:pPr>
    </w:p>
    <w:p w:rsidR="009E0484" w:rsidRPr="00A453C7" w:rsidRDefault="000837B4">
      <w:pPr>
        <w:rPr>
          <w:sz w:val="24"/>
          <w:szCs w:val="24"/>
        </w:rPr>
      </w:pPr>
      <w:r w:rsidRPr="00A453C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3461"/>
        <w:gridCol w:w="2361"/>
      </w:tblGrid>
      <w:tr w:rsidR="009E0484" w:rsidRPr="00035ADC" w:rsidTr="002E0F72">
        <w:trPr>
          <w:tblHeader/>
        </w:trPr>
        <w:tc>
          <w:tcPr>
            <w:tcW w:w="5456" w:type="dxa"/>
            <w:shd w:val="clear" w:color="auto" w:fill="auto"/>
          </w:tcPr>
          <w:p w:rsidR="009E0484" w:rsidRPr="002E0F72" w:rsidRDefault="009E0484" w:rsidP="00035ADC">
            <w:pPr>
              <w:keepNext/>
              <w:spacing w:before="120" w:after="120"/>
              <w:rPr>
                <w:b/>
                <w:sz w:val="22"/>
                <w:szCs w:val="22"/>
              </w:rPr>
            </w:pPr>
            <w:r w:rsidRPr="002E0F72">
              <w:rPr>
                <w:b/>
                <w:noProof/>
                <w:sz w:val="22"/>
                <w:szCs w:val="22"/>
              </w:rPr>
              <w:lastRenderedPageBreak/>
              <w:t>Datum</w:t>
            </w:r>
          </w:p>
        </w:tc>
        <w:tc>
          <w:tcPr>
            <w:tcW w:w="5757" w:type="dxa"/>
            <w:shd w:val="clear" w:color="auto" w:fill="auto"/>
          </w:tcPr>
          <w:p w:rsidR="009E0484" w:rsidRPr="002E0F72" w:rsidRDefault="009E0484" w:rsidP="00035ADC">
            <w:pPr>
              <w:keepNext/>
              <w:spacing w:before="120" w:after="120"/>
              <w:rPr>
                <w:b/>
                <w:sz w:val="22"/>
                <w:szCs w:val="22"/>
              </w:rPr>
            </w:pPr>
            <w:r w:rsidRPr="002E0F72">
              <w:rPr>
                <w:b/>
                <w:noProof/>
                <w:sz w:val="22"/>
                <w:szCs w:val="22"/>
              </w:rPr>
              <w:t>Ort</w:t>
            </w:r>
          </w:p>
        </w:tc>
        <w:tc>
          <w:tcPr>
            <w:tcW w:w="3290" w:type="dxa"/>
            <w:shd w:val="clear" w:color="auto" w:fill="auto"/>
          </w:tcPr>
          <w:p w:rsidR="009E0484" w:rsidRPr="002E0F72" w:rsidRDefault="009E0484" w:rsidP="00035ADC">
            <w:pPr>
              <w:keepNext/>
              <w:spacing w:before="120" w:after="120"/>
              <w:rPr>
                <w:b/>
                <w:sz w:val="22"/>
                <w:szCs w:val="22"/>
              </w:rPr>
            </w:pPr>
            <w:r w:rsidRPr="002E0F72">
              <w:rPr>
                <w:b/>
                <w:noProof/>
                <w:sz w:val="22"/>
                <w:szCs w:val="22"/>
              </w:rPr>
              <w:t>Schwerpunkt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23.03.2026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Wirtschaft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23.03.2026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Arbeitsrecht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23.03.2026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Arbeitsrecht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23.03.2026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OLG ZivSenate KS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Arbeitsrecht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23.03.2026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Arbeitsrecht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AG Gießen - ZwBau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OLG ZivSenate KS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Zivilrecht, Zivilrecht - Familienrecht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24.03.2026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AG Gießen - ZwBau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Hotel Kornspeicher</w:t>
            </w:r>
            <w:r w:rsidR="00AC4554">
              <w:rPr>
                <w:noProof/>
                <w:sz w:val="22"/>
                <w:szCs w:val="22"/>
              </w:rPr>
              <w:t>, Marburg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Mittwoch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25.03.2026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AG Gießen - ZwBau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Hotel Kornspeicher</w:t>
            </w:r>
            <w:r w:rsidR="00AC4554">
              <w:rPr>
                <w:noProof/>
                <w:sz w:val="22"/>
                <w:szCs w:val="22"/>
              </w:rPr>
              <w:t>, Marburg</w:t>
            </w:r>
            <w:bookmarkStart w:id="0" w:name="_GoBack"/>
            <w:bookmarkEnd w:id="0"/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Donnerstag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26.03.2026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Zivilrecht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lastRenderedPageBreak/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AG Gießen - ZwBau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OLG ZivSenate KS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Montag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30.03.2026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II  Wiesbaden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Öffentliches 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31.03.2026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31.03.2026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JPA I Niederrad Mdl.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  <w:tr w:rsidR="009E0484" w:rsidRPr="00035ADC" w:rsidTr="00035ADC">
        <w:tc>
          <w:tcPr>
            <w:tcW w:w="5456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Dienstag</w:t>
            </w:r>
            <w:r w:rsidRPr="00035ADC">
              <w:rPr>
                <w:noProof/>
                <w:sz w:val="22"/>
                <w:szCs w:val="22"/>
              </w:rPr>
              <w:t xml:space="preserve">, den </w:t>
            </w:r>
            <w:r w:rsidRPr="00A65748">
              <w:rPr>
                <w:noProof/>
                <w:sz w:val="22"/>
                <w:szCs w:val="22"/>
              </w:rPr>
              <w:t>31.03.2026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57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AG Gießen - ZwBau</w:t>
            </w:r>
            <w:r w:rsidRPr="00035AD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shd w:val="clear" w:color="auto" w:fill="auto"/>
          </w:tcPr>
          <w:p w:rsidR="009E0484" w:rsidRPr="00035ADC" w:rsidRDefault="009E0484" w:rsidP="00035ADC">
            <w:pPr>
              <w:keepNext/>
              <w:spacing w:before="120" w:after="120"/>
              <w:rPr>
                <w:sz w:val="22"/>
                <w:szCs w:val="22"/>
              </w:rPr>
            </w:pPr>
            <w:r w:rsidRPr="00A65748">
              <w:rPr>
                <w:noProof/>
                <w:sz w:val="22"/>
                <w:szCs w:val="22"/>
              </w:rPr>
              <w:t>Strafrecht</w:t>
            </w:r>
          </w:p>
        </w:tc>
      </w:tr>
    </w:tbl>
    <w:p w:rsidR="009E0484" w:rsidRDefault="009E0484" w:rsidP="00044B22"/>
    <w:p w:rsidR="00DB346C" w:rsidRPr="00A453C7" w:rsidRDefault="00DB346C">
      <w:pPr>
        <w:rPr>
          <w:sz w:val="24"/>
          <w:szCs w:val="24"/>
        </w:rPr>
      </w:pPr>
    </w:p>
    <w:sectPr w:rsidR="00DB346C" w:rsidRPr="00A453C7" w:rsidSect="00670EAE">
      <w:footerReference w:type="default" r:id="rId8"/>
      <w:pgSz w:w="11906" w:h="16838"/>
      <w:pgMar w:top="1418" w:right="1418" w:bottom="1134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1F" w:rsidRDefault="00D3101F">
      <w:r>
        <w:separator/>
      </w:r>
    </w:p>
  </w:endnote>
  <w:endnote w:type="continuationSeparator" w:id="0">
    <w:p w:rsidR="00D3101F" w:rsidRDefault="00D3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EAE" w:rsidRDefault="00670EAE" w:rsidP="00670EAE">
    <w:pPr>
      <w:pStyle w:val="Fuzeile"/>
      <w:jc w:val="center"/>
    </w:pPr>
  </w:p>
  <w:p w:rsidR="00670EAE" w:rsidRDefault="00670EAE" w:rsidP="00670EAE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C4554">
      <w:rPr>
        <w:rStyle w:val="Seitenzahl"/>
        <w:noProof/>
      </w:rPr>
      <w:t>- 1 -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1F" w:rsidRDefault="00D3101F">
      <w:r>
        <w:separator/>
      </w:r>
    </w:p>
  </w:footnote>
  <w:footnote w:type="continuationSeparator" w:id="0">
    <w:p w:rsidR="00D3101F" w:rsidRDefault="00D3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6C"/>
    <w:rsid w:val="00011BF8"/>
    <w:rsid w:val="000837B4"/>
    <w:rsid w:val="000F71D5"/>
    <w:rsid w:val="001222AA"/>
    <w:rsid w:val="00122374"/>
    <w:rsid w:val="001D3742"/>
    <w:rsid w:val="001D4C91"/>
    <w:rsid w:val="00260725"/>
    <w:rsid w:val="00294986"/>
    <w:rsid w:val="002A2D8F"/>
    <w:rsid w:val="0033542F"/>
    <w:rsid w:val="003505FE"/>
    <w:rsid w:val="0045171D"/>
    <w:rsid w:val="00454020"/>
    <w:rsid w:val="00494956"/>
    <w:rsid w:val="004B3894"/>
    <w:rsid w:val="00535E7A"/>
    <w:rsid w:val="00553CF2"/>
    <w:rsid w:val="00574FC2"/>
    <w:rsid w:val="005C388B"/>
    <w:rsid w:val="00670EAE"/>
    <w:rsid w:val="00707724"/>
    <w:rsid w:val="007363EF"/>
    <w:rsid w:val="00737CCB"/>
    <w:rsid w:val="00773343"/>
    <w:rsid w:val="007A69C7"/>
    <w:rsid w:val="007C570C"/>
    <w:rsid w:val="00887EF1"/>
    <w:rsid w:val="008A09DE"/>
    <w:rsid w:val="008D2115"/>
    <w:rsid w:val="008D4257"/>
    <w:rsid w:val="00934E5F"/>
    <w:rsid w:val="00973763"/>
    <w:rsid w:val="009E0484"/>
    <w:rsid w:val="00A44594"/>
    <w:rsid w:val="00A453C7"/>
    <w:rsid w:val="00AB1056"/>
    <w:rsid w:val="00AC1678"/>
    <w:rsid w:val="00AC4554"/>
    <w:rsid w:val="00AD50B4"/>
    <w:rsid w:val="00AE5C23"/>
    <w:rsid w:val="00AF7B79"/>
    <w:rsid w:val="00B329DB"/>
    <w:rsid w:val="00B50E73"/>
    <w:rsid w:val="00B60459"/>
    <w:rsid w:val="00B66F15"/>
    <w:rsid w:val="00BE083E"/>
    <w:rsid w:val="00C106EA"/>
    <w:rsid w:val="00C11760"/>
    <w:rsid w:val="00C40CDD"/>
    <w:rsid w:val="00C61198"/>
    <w:rsid w:val="00D3101F"/>
    <w:rsid w:val="00DA33EF"/>
    <w:rsid w:val="00DB0AFA"/>
    <w:rsid w:val="00DB346C"/>
    <w:rsid w:val="00E9269D"/>
    <w:rsid w:val="00EA3048"/>
    <w:rsid w:val="00ED17D3"/>
    <w:rsid w:val="00F0070F"/>
    <w:rsid w:val="00F856D6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FB61C"/>
  <w15:chartTrackingRefBased/>
  <w15:docId w15:val="{A1D2523F-9A6F-4947-9944-5B65061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49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hAnsi="Times New Roman"/>
      <w:sz w:val="24"/>
    </w:rPr>
  </w:style>
  <w:style w:type="paragraph" w:styleId="Fuzeile">
    <w:name w:val="footer"/>
    <w:basedOn w:val="Standard"/>
    <w:rsid w:val="00670EA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7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xamis\ExamIS-Prod\Schriftverkehr\Listenkopf_Liste_Pr&#252;fer_Mdl_Pr&#252;f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02B4-A815-4060-A49A-D6A3BC0C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Listenkopf_Liste_Prüfer_Mdl_Prüfung.dot</Template>
  <TotalTime>0</TotalTime>
  <Pages>3</Pages>
  <Words>396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[Liste]</vt:lpstr>
    </vt:vector>
  </TitlesOfParts>
  <Company>Hagen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[Liste]</dc:title>
  <dc:subject/>
  <dc:creator>HMWIEVE012</dc:creator>
  <cp:keywords/>
  <dc:description/>
  <cp:lastModifiedBy>Thorsten Lutz</cp:lastModifiedBy>
  <cp:revision>2</cp:revision>
  <dcterms:created xsi:type="dcterms:W3CDTF">2026-01-08T13:05:00Z</dcterms:created>
  <dcterms:modified xsi:type="dcterms:W3CDTF">2026-01-08T13:05:00Z</dcterms:modified>
</cp:coreProperties>
</file>